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984D" w14:textId="77777777" w:rsidR="00840B89" w:rsidRDefault="00840B89" w:rsidP="009628DE">
      <w:pPr>
        <w:rPr>
          <w:rFonts w:ascii="Arial" w:hAnsi="Arial" w:cs="Times New Roman"/>
        </w:rPr>
      </w:pPr>
      <w:r w:rsidRPr="009628DE">
        <w:rPr>
          <w:rFonts w:ascii="Arial" w:hAnsi="Arial" w:cs="Times New Roman"/>
        </w:rPr>
        <w:t>Format of Modules</w:t>
      </w:r>
    </w:p>
    <w:p w14:paraId="43E82921" w14:textId="6515D262" w:rsidR="0054288D" w:rsidRPr="009628DE" w:rsidRDefault="0054288D" w:rsidP="009628DE">
      <w:pPr>
        <w:rPr>
          <w:rFonts w:ascii="Arial" w:hAnsi="Arial" w:cs="Times New Roman"/>
        </w:rPr>
      </w:pPr>
      <w:r>
        <w:rPr>
          <w:rFonts w:ascii="Arial" w:hAnsi="Arial" w:cs="Times New Roman"/>
        </w:rPr>
        <w:t xml:space="preserve">Originally created for Grade 1 at </w:t>
      </w:r>
      <w:proofErr w:type="spellStart"/>
      <w:r>
        <w:rPr>
          <w:rFonts w:ascii="Arial" w:hAnsi="Arial" w:cs="Times New Roman"/>
        </w:rPr>
        <w:t>UHill</w:t>
      </w:r>
      <w:proofErr w:type="spellEnd"/>
      <w:r>
        <w:rPr>
          <w:rFonts w:ascii="Arial" w:hAnsi="Arial" w:cs="Times New Roman"/>
        </w:rPr>
        <w:t xml:space="preserve"> Elementary. </w:t>
      </w:r>
    </w:p>
    <w:p w14:paraId="116BAAA7" w14:textId="78417AEE" w:rsidR="00840B89" w:rsidRPr="009628DE" w:rsidRDefault="00840B89" w:rsidP="009628DE">
      <w:pPr>
        <w:pStyle w:val="ListParagraph"/>
        <w:numPr>
          <w:ilvl w:val="0"/>
          <w:numId w:val="1"/>
        </w:numPr>
        <w:rPr>
          <w:rFonts w:ascii="Arial" w:hAnsi="Arial" w:cs="Times New Roman"/>
        </w:rPr>
      </w:pPr>
      <w:r w:rsidRPr="009628DE">
        <w:rPr>
          <w:rFonts w:ascii="Arial" w:hAnsi="Arial" w:cs="Times New Roman"/>
        </w:rPr>
        <w:t xml:space="preserve">Background </w:t>
      </w:r>
    </w:p>
    <w:p w14:paraId="61CE2865" w14:textId="77777777" w:rsidR="009628DE" w:rsidRDefault="009628DE" w:rsidP="009628DE">
      <w:pPr>
        <w:pStyle w:val="ListParagraph"/>
        <w:numPr>
          <w:ilvl w:val="1"/>
          <w:numId w:val="1"/>
        </w:numPr>
        <w:rPr>
          <w:rFonts w:ascii="Arial" w:hAnsi="Arial" w:cs="Times New Roman"/>
        </w:rPr>
      </w:pPr>
      <w:r w:rsidRPr="009628DE">
        <w:rPr>
          <w:rFonts w:ascii="Arial" w:hAnsi="Arial" w:cs="Times New Roman"/>
        </w:rPr>
        <w:t>“Out the backdoor: exploring biodiversity”</w:t>
      </w:r>
    </w:p>
    <w:p w14:paraId="6A7E72A0" w14:textId="5BF7F9F3" w:rsidR="00840B89" w:rsidRPr="009628DE" w:rsidRDefault="0054288D" w:rsidP="009628DE">
      <w:pPr>
        <w:pStyle w:val="ListParagraph"/>
        <w:numPr>
          <w:ilvl w:val="1"/>
          <w:numId w:val="1"/>
        </w:numPr>
        <w:rPr>
          <w:rFonts w:ascii="Arial" w:hAnsi="Arial" w:cs="Times New Roman"/>
        </w:rPr>
      </w:pPr>
      <w:r>
        <w:rPr>
          <w:rFonts w:ascii="Arial" w:hAnsi="Arial" w:cs="Times New Roman"/>
        </w:rPr>
        <w:t xml:space="preserve"> </w:t>
      </w:r>
      <w:r w:rsidR="009628DE" w:rsidRPr="009628DE">
        <w:rPr>
          <w:rFonts w:ascii="Arial" w:hAnsi="Arial" w:cs="Times New Roman"/>
        </w:rPr>
        <w:t>Topics: Insects, BC forests, Interactions between animals and their environment</w:t>
      </w:r>
    </w:p>
    <w:p w14:paraId="220C24B2" w14:textId="204FBA71" w:rsidR="001D6074" w:rsidRPr="009628DE" w:rsidRDefault="00840B89" w:rsidP="009628DE">
      <w:pPr>
        <w:pStyle w:val="ListParagraph"/>
        <w:numPr>
          <w:ilvl w:val="1"/>
          <w:numId w:val="1"/>
        </w:numPr>
        <w:rPr>
          <w:rFonts w:ascii="Arial" w:hAnsi="Arial" w:cs="Times New Roman"/>
        </w:rPr>
      </w:pPr>
      <w:r w:rsidRPr="009628DE">
        <w:rPr>
          <w:rFonts w:ascii="Arial" w:hAnsi="Arial" w:cs="Times New Roman"/>
        </w:rPr>
        <w:t>Learning Goals &amp; PLOs  [</w:t>
      </w:r>
      <w:r w:rsidRPr="009628DE">
        <w:rPr>
          <w:rFonts w:ascii="Arial" w:hAnsi="Arial" w:cs="Times New Roman"/>
          <w:b/>
          <w:bCs/>
        </w:rPr>
        <w:t>Objective]</w:t>
      </w:r>
      <w:r w:rsidR="001D6074" w:rsidRPr="009628DE">
        <w:rPr>
          <w:rFonts w:ascii="Arial" w:hAnsi="Arial" w:cs="Times New Roman"/>
          <w:b/>
          <w:bCs/>
        </w:rPr>
        <w:t xml:space="preserve"> </w:t>
      </w:r>
    </w:p>
    <w:p w14:paraId="40A82E2B" w14:textId="77777777" w:rsidR="00FF40A3" w:rsidRPr="009628DE" w:rsidRDefault="001D6074" w:rsidP="009628DE">
      <w:pPr>
        <w:pStyle w:val="ListParagraph"/>
        <w:numPr>
          <w:ilvl w:val="2"/>
          <w:numId w:val="1"/>
        </w:numPr>
        <w:rPr>
          <w:rFonts w:ascii="Arial" w:hAnsi="Arial" w:cs="Times New Roman"/>
        </w:rPr>
      </w:pPr>
      <w:r w:rsidRPr="009628DE">
        <w:rPr>
          <w:rFonts w:ascii="Arial" w:hAnsi="Arial" w:cs="Times New Roman"/>
          <w:bCs/>
        </w:rPr>
        <w:t xml:space="preserve">PLOs: </w:t>
      </w:r>
    </w:p>
    <w:p w14:paraId="5B7695F9" w14:textId="77777777" w:rsidR="009628DE" w:rsidRPr="009628DE" w:rsidRDefault="001D6074" w:rsidP="009628DE">
      <w:pPr>
        <w:pStyle w:val="ListParagraph"/>
        <w:numPr>
          <w:ilvl w:val="3"/>
          <w:numId w:val="1"/>
        </w:numPr>
        <w:rPr>
          <w:rFonts w:ascii="Arial" w:hAnsi="Arial" w:cs="Times New Roman"/>
        </w:rPr>
      </w:pPr>
      <w:r w:rsidRPr="009628DE">
        <w:rPr>
          <w:rFonts w:ascii="Arial" w:hAnsi="Arial" w:cs="Times New Roman"/>
          <w:bCs/>
        </w:rPr>
        <w:t xml:space="preserve">Communication observations &amp; thinking </w:t>
      </w:r>
    </w:p>
    <w:p w14:paraId="52B6DA72" w14:textId="77777777" w:rsidR="009628DE" w:rsidRPr="009628DE" w:rsidRDefault="001D6074" w:rsidP="009628DE">
      <w:pPr>
        <w:pStyle w:val="ListParagraph"/>
        <w:numPr>
          <w:ilvl w:val="3"/>
          <w:numId w:val="1"/>
        </w:numPr>
        <w:rPr>
          <w:rFonts w:ascii="Arial" w:hAnsi="Arial" w:cs="Times New Roman"/>
        </w:rPr>
      </w:pPr>
      <w:r w:rsidRPr="009628DE">
        <w:rPr>
          <w:rFonts w:ascii="Arial" w:hAnsi="Arial" w:cs="Times New Roman"/>
          <w:bCs/>
        </w:rPr>
        <w:t xml:space="preserve">Describe how basic needs of plants &amp; animals are met in the environment. </w:t>
      </w:r>
    </w:p>
    <w:p w14:paraId="2A4C557F" w14:textId="4BE72440" w:rsidR="001D6074" w:rsidRPr="009628DE" w:rsidRDefault="009628DE" w:rsidP="009628DE">
      <w:pPr>
        <w:pStyle w:val="ListParagraph"/>
        <w:numPr>
          <w:ilvl w:val="3"/>
          <w:numId w:val="1"/>
        </w:numPr>
        <w:rPr>
          <w:rFonts w:ascii="Arial" w:hAnsi="Arial" w:cs="Times New Roman"/>
        </w:rPr>
      </w:pPr>
      <w:r w:rsidRPr="009628DE">
        <w:rPr>
          <w:rFonts w:ascii="Arial" w:hAnsi="Arial" w:cs="Times New Roman"/>
          <w:bCs/>
        </w:rPr>
        <w:t xml:space="preserve">Additional Learning goal: </w:t>
      </w:r>
      <w:r w:rsidR="00581CB7" w:rsidRPr="009628DE">
        <w:rPr>
          <w:rFonts w:ascii="Arial" w:hAnsi="Arial" w:cs="Times New Roman"/>
          <w:bCs/>
        </w:rPr>
        <w:t>Understand what organisms</w:t>
      </w:r>
      <w:r w:rsidRPr="009628DE">
        <w:rPr>
          <w:rFonts w:ascii="Arial" w:hAnsi="Arial" w:cs="Times New Roman"/>
          <w:bCs/>
        </w:rPr>
        <w:t>, specifically insects,</w:t>
      </w:r>
      <w:r w:rsidR="00581CB7" w:rsidRPr="009628DE">
        <w:rPr>
          <w:rFonts w:ascii="Arial" w:hAnsi="Arial" w:cs="Times New Roman"/>
          <w:bCs/>
        </w:rPr>
        <w:t xml:space="preserve"> live in the forest environment and why. </w:t>
      </w:r>
    </w:p>
    <w:p w14:paraId="7877CECF" w14:textId="77777777" w:rsidR="00840B89" w:rsidRPr="009628DE" w:rsidRDefault="00840B89" w:rsidP="009628DE">
      <w:pPr>
        <w:pStyle w:val="ListParagraph"/>
        <w:numPr>
          <w:ilvl w:val="0"/>
          <w:numId w:val="1"/>
        </w:numPr>
        <w:rPr>
          <w:rFonts w:ascii="Arial" w:hAnsi="Arial" w:cs="Times New Roman"/>
        </w:rPr>
      </w:pPr>
      <w:r w:rsidRPr="009628DE">
        <w:rPr>
          <w:rFonts w:ascii="Arial" w:hAnsi="Arial" w:cs="Times New Roman"/>
        </w:rPr>
        <w:t>Why is this module interesting? [</w:t>
      </w:r>
      <w:r w:rsidRPr="009628DE">
        <w:rPr>
          <w:rFonts w:ascii="Arial" w:hAnsi="Arial" w:cs="Times New Roman"/>
          <w:b/>
          <w:bCs/>
        </w:rPr>
        <w:t>Bridge</w:t>
      </w:r>
      <w:r w:rsidRPr="009628DE">
        <w:rPr>
          <w:rFonts w:ascii="Arial" w:hAnsi="Arial" w:cs="Times New Roman"/>
        </w:rPr>
        <w:t>]</w:t>
      </w:r>
    </w:p>
    <w:p w14:paraId="0F542641" w14:textId="7D66871C" w:rsidR="001D6074" w:rsidRPr="0054288D" w:rsidRDefault="009628DE" w:rsidP="009628DE">
      <w:pPr>
        <w:pStyle w:val="ListParagraph"/>
        <w:numPr>
          <w:ilvl w:val="1"/>
          <w:numId w:val="1"/>
        </w:numPr>
        <w:rPr>
          <w:rFonts w:ascii="Arial" w:hAnsi="Arial" w:cs="Arial"/>
        </w:rPr>
      </w:pPr>
      <w:r w:rsidRPr="009628DE">
        <w:rPr>
          <w:rFonts w:ascii="Arial" w:hAnsi="Arial" w:cs="Times New Roman"/>
        </w:rPr>
        <w:t>The f</w:t>
      </w:r>
      <w:r w:rsidR="00581CB7" w:rsidRPr="009628DE">
        <w:rPr>
          <w:rFonts w:ascii="Arial" w:hAnsi="Arial" w:cs="Times New Roman"/>
        </w:rPr>
        <w:t>orest is out the back door for the students</w:t>
      </w:r>
      <w:r w:rsidRPr="009628DE">
        <w:rPr>
          <w:rFonts w:ascii="Arial" w:hAnsi="Arial" w:cs="Times New Roman"/>
        </w:rPr>
        <w:t xml:space="preserve"> and many live near Pacific Spirit Park</w:t>
      </w:r>
      <w:r w:rsidR="00581CB7" w:rsidRPr="009628DE">
        <w:rPr>
          <w:rFonts w:ascii="Arial" w:hAnsi="Arial" w:cs="Times New Roman"/>
        </w:rPr>
        <w:t xml:space="preserve">. However, they may not routinely observe </w:t>
      </w:r>
      <w:r w:rsidRPr="009628DE">
        <w:rPr>
          <w:rFonts w:ascii="Arial" w:hAnsi="Arial" w:cs="Times New Roman"/>
        </w:rPr>
        <w:t xml:space="preserve">their </w:t>
      </w:r>
      <w:r w:rsidRPr="0054288D">
        <w:rPr>
          <w:rFonts w:ascii="Arial" w:hAnsi="Arial" w:cs="Arial"/>
        </w:rPr>
        <w:t xml:space="preserve">surroundings and </w:t>
      </w:r>
      <w:r w:rsidR="00581CB7" w:rsidRPr="0054288D">
        <w:rPr>
          <w:rFonts w:ascii="Arial" w:hAnsi="Arial" w:cs="Arial"/>
        </w:rPr>
        <w:t xml:space="preserve">the organisms that live there. </w:t>
      </w:r>
      <w:r w:rsidRPr="0054288D">
        <w:rPr>
          <w:rFonts w:ascii="Arial" w:hAnsi="Arial" w:cs="Arial"/>
        </w:rPr>
        <w:t xml:space="preserve">Introduction questions to students can focus on what they may already know about animals and plants in the forest. </w:t>
      </w:r>
    </w:p>
    <w:p w14:paraId="2745C693" w14:textId="77777777" w:rsidR="00840B89" w:rsidRPr="0054288D" w:rsidRDefault="00840B89" w:rsidP="009628DE">
      <w:pPr>
        <w:pStyle w:val="ListParagraph"/>
        <w:numPr>
          <w:ilvl w:val="1"/>
          <w:numId w:val="1"/>
        </w:numPr>
        <w:rPr>
          <w:rFonts w:ascii="Arial" w:hAnsi="Arial" w:cs="Arial"/>
        </w:rPr>
      </w:pPr>
      <w:r w:rsidRPr="0054288D">
        <w:rPr>
          <w:rFonts w:ascii="Arial" w:hAnsi="Arial" w:cs="Arial"/>
        </w:rPr>
        <w:t>References</w:t>
      </w:r>
    </w:p>
    <w:p w14:paraId="5A11CB1B" w14:textId="3AC104E3" w:rsidR="00581CB7" w:rsidRPr="0054288D" w:rsidRDefault="009628DE" w:rsidP="009628DE">
      <w:pPr>
        <w:pStyle w:val="ListParagraph"/>
        <w:numPr>
          <w:ilvl w:val="2"/>
          <w:numId w:val="1"/>
        </w:numPr>
        <w:rPr>
          <w:rFonts w:ascii="Arial" w:hAnsi="Arial" w:cs="Arial"/>
          <w:i/>
          <w:u w:val="single"/>
        </w:rPr>
      </w:pPr>
      <w:r w:rsidRPr="0054288D">
        <w:rPr>
          <w:rFonts w:ascii="Arial" w:hAnsi="Arial" w:cs="Arial"/>
        </w:rPr>
        <w:t xml:space="preserve">Information regarding the role of insects (native and non-native) on Canadian forests and forest health. </w:t>
      </w:r>
      <w:hyperlink r:id="rId6" w:history="1">
        <w:r w:rsidR="00581CB7" w:rsidRPr="0054288D">
          <w:rPr>
            <w:rStyle w:val="Hyperlink"/>
            <w:rFonts w:ascii="Arial" w:hAnsi="Arial" w:cs="Arial"/>
            <w:i/>
            <w:color w:val="3366FF"/>
          </w:rPr>
          <w:t>http://www.nr</w:t>
        </w:r>
        <w:r w:rsidR="00581CB7" w:rsidRPr="0054288D">
          <w:rPr>
            <w:rStyle w:val="Hyperlink"/>
            <w:rFonts w:ascii="Arial" w:hAnsi="Arial" w:cs="Arial"/>
            <w:i/>
            <w:color w:val="3366FF"/>
          </w:rPr>
          <w:t>c</w:t>
        </w:r>
        <w:r w:rsidR="00581CB7" w:rsidRPr="0054288D">
          <w:rPr>
            <w:rStyle w:val="Hyperlink"/>
            <w:rFonts w:ascii="Arial" w:hAnsi="Arial" w:cs="Arial"/>
            <w:i/>
            <w:color w:val="3366FF"/>
          </w:rPr>
          <w:t>an.gc.ca/forests/insects-diseases/13361</w:t>
        </w:r>
      </w:hyperlink>
    </w:p>
    <w:p w14:paraId="35AFE2AA" w14:textId="33B59BDB" w:rsidR="009628DE" w:rsidRPr="0054288D" w:rsidRDefault="009628DE" w:rsidP="009628DE">
      <w:pPr>
        <w:pStyle w:val="ListParagraph"/>
        <w:numPr>
          <w:ilvl w:val="2"/>
          <w:numId w:val="1"/>
        </w:numPr>
        <w:rPr>
          <w:rFonts w:ascii="Arial" w:hAnsi="Arial" w:cs="Arial"/>
          <w:i/>
          <w:u w:val="single"/>
        </w:rPr>
      </w:pPr>
      <w:r w:rsidRPr="0054288D">
        <w:rPr>
          <w:rFonts w:ascii="Arial" w:hAnsi="Arial" w:cs="Arial"/>
        </w:rPr>
        <w:t xml:space="preserve">Document about BC forest diversity including different forest types. </w:t>
      </w:r>
      <w:hyperlink r:id="rId7" w:history="1">
        <w:r w:rsidRPr="0054288D">
          <w:rPr>
            <w:rStyle w:val="Hyperlink"/>
            <w:rFonts w:ascii="Arial" w:hAnsi="Arial" w:cs="Arial"/>
            <w:i/>
            <w:color w:val="3366FF"/>
          </w:rPr>
          <w:t>http://www.naturallywood.com/sites/default/files/NW_fs_bcsforestdiversity_Mar%202011%20%28web%29.pdf</w:t>
        </w:r>
      </w:hyperlink>
    </w:p>
    <w:p w14:paraId="3148FBC1" w14:textId="43E89E63" w:rsidR="00581CB7" w:rsidRPr="0054288D" w:rsidRDefault="009628DE" w:rsidP="009628DE">
      <w:pPr>
        <w:pStyle w:val="ListParagraph"/>
        <w:numPr>
          <w:ilvl w:val="2"/>
          <w:numId w:val="1"/>
        </w:numPr>
        <w:rPr>
          <w:rFonts w:ascii="Arial" w:hAnsi="Arial" w:cs="Arial"/>
        </w:rPr>
      </w:pPr>
      <w:r w:rsidRPr="0054288D">
        <w:rPr>
          <w:rFonts w:ascii="Arial" w:hAnsi="Arial" w:cs="Arial"/>
        </w:rPr>
        <w:t xml:space="preserve">Information regarding Pacific Spirit Park: </w:t>
      </w:r>
      <w:hyperlink r:id="rId8" w:history="1">
        <w:r w:rsidR="0054288D" w:rsidRPr="0054288D">
          <w:rPr>
            <w:rStyle w:val="Hyperlink"/>
            <w:rFonts w:ascii="Arial" w:hAnsi="Arial" w:cs="Arial"/>
            <w:i/>
          </w:rPr>
          <w:t>http://www.metrovancouver.org/services/parks_lscr/regionalparks/Pages/PacificSpirit.aspx</w:t>
        </w:r>
      </w:hyperlink>
    </w:p>
    <w:p w14:paraId="720C0CB5" w14:textId="799B9966" w:rsidR="0054288D" w:rsidRPr="00086FE0" w:rsidRDefault="0054288D" w:rsidP="009628DE">
      <w:pPr>
        <w:pStyle w:val="ListParagraph"/>
        <w:numPr>
          <w:ilvl w:val="2"/>
          <w:numId w:val="1"/>
        </w:numPr>
        <w:rPr>
          <w:rFonts w:ascii="Arial" w:hAnsi="Arial" w:cs="Arial"/>
        </w:rPr>
      </w:pPr>
      <w:r w:rsidRPr="0054288D">
        <w:rPr>
          <w:rFonts w:ascii="Arial" w:hAnsi="Arial" w:cs="Arial"/>
        </w:rPr>
        <w:t>Insect identification key:</w:t>
      </w:r>
      <w:r w:rsidRPr="0054288D">
        <w:rPr>
          <w:rFonts w:ascii="Arial" w:hAnsi="Arial" w:cs="Arial"/>
          <w:u w:val="single"/>
        </w:rPr>
        <w:t xml:space="preserve"> </w:t>
      </w:r>
      <w:hyperlink r:id="rId9" w:history="1">
        <w:r w:rsidR="00086FE0" w:rsidRPr="00734C6F">
          <w:rPr>
            <w:rStyle w:val="Hyperlink"/>
            <w:rFonts w:ascii="Arial" w:hAnsi="Arial" w:cs="Arial"/>
          </w:rPr>
          <w:t>http://www.amnh.org/learn/biodiversity_counts/ident_help/Text_Keys/arthropod_keyA.htm</w:t>
        </w:r>
      </w:hyperlink>
    </w:p>
    <w:p w14:paraId="40334B36" w14:textId="58D6D27F" w:rsidR="00086FE0" w:rsidRPr="0054288D" w:rsidRDefault="00086FE0" w:rsidP="009628DE">
      <w:pPr>
        <w:pStyle w:val="ListParagraph"/>
        <w:numPr>
          <w:ilvl w:val="2"/>
          <w:numId w:val="1"/>
        </w:numPr>
        <w:rPr>
          <w:rFonts w:ascii="Arial" w:hAnsi="Arial" w:cs="Arial"/>
        </w:rPr>
      </w:pPr>
      <w:r w:rsidRPr="00086FE0">
        <w:rPr>
          <w:rFonts w:ascii="Arial" w:hAnsi="Arial" w:cs="Arial"/>
        </w:rPr>
        <w:t>Information on pitfall traps</w:t>
      </w:r>
      <w:r>
        <w:rPr>
          <w:rFonts w:ascii="Arial" w:hAnsi="Arial" w:cs="Arial"/>
          <w:color w:val="3366FF"/>
        </w:rPr>
        <w:t xml:space="preserve">. </w:t>
      </w:r>
      <w:r w:rsidRPr="00086FE0">
        <w:rPr>
          <w:rFonts w:ascii="Arial" w:hAnsi="Arial" w:cs="Arial"/>
          <w:color w:val="3366FF"/>
          <w:u w:val="single"/>
        </w:rPr>
        <w:t>http://pubs.ext.vt.edu/444/444-416/444-416_pdf.pdf</w:t>
      </w:r>
    </w:p>
    <w:p w14:paraId="330DBE03" w14:textId="77777777" w:rsidR="00840B89" w:rsidRPr="009628DE" w:rsidRDefault="00840B89" w:rsidP="009628DE">
      <w:pPr>
        <w:pStyle w:val="ListParagraph"/>
        <w:numPr>
          <w:ilvl w:val="0"/>
          <w:numId w:val="1"/>
        </w:numPr>
        <w:rPr>
          <w:rFonts w:ascii="Arial" w:hAnsi="Arial" w:cs="Times New Roman"/>
        </w:rPr>
      </w:pPr>
      <w:r w:rsidRPr="009628DE">
        <w:rPr>
          <w:rFonts w:ascii="Arial" w:hAnsi="Arial" w:cs="Times New Roman"/>
        </w:rPr>
        <w:t>Materials (List)</w:t>
      </w:r>
    </w:p>
    <w:p w14:paraId="313F4E22" w14:textId="77777777" w:rsidR="00840B89" w:rsidRPr="006745A2" w:rsidRDefault="00840B89" w:rsidP="009628DE">
      <w:pPr>
        <w:pStyle w:val="ListParagraph"/>
        <w:numPr>
          <w:ilvl w:val="1"/>
          <w:numId w:val="1"/>
        </w:numPr>
        <w:rPr>
          <w:rFonts w:ascii="Arial" w:hAnsi="Arial" w:cs="Times New Roman"/>
        </w:rPr>
      </w:pPr>
      <w:r w:rsidRPr="006745A2">
        <w:rPr>
          <w:rFonts w:ascii="Arial" w:hAnsi="Arial" w:cs="Times New Roman"/>
          <w:color w:val="000000"/>
        </w:rPr>
        <w:t xml:space="preserve">List of materials: </w:t>
      </w:r>
    </w:p>
    <w:p w14:paraId="38305854" w14:textId="1B7F4798" w:rsidR="009628DE" w:rsidRPr="009628DE" w:rsidRDefault="009628DE" w:rsidP="009628DE">
      <w:pPr>
        <w:pStyle w:val="ListParagraph"/>
        <w:numPr>
          <w:ilvl w:val="2"/>
          <w:numId w:val="1"/>
        </w:numPr>
        <w:rPr>
          <w:rFonts w:ascii="Arial" w:hAnsi="Arial" w:cs="Times New Roman"/>
        </w:rPr>
      </w:pPr>
      <w:r w:rsidRPr="009628DE">
        <w:rPr>
          <w:rFonts w:ascii="Arial" w:hAnsi="Arial" w:cs="Times New Roman"/>
        </w:rPr>
        <w:t xml:space="preserve">For pitfall traps: </w:t>
      </w:r>
      <w:r w:rsidR="00581CB7" w:rsidRPr="009628DE">
        <w:rPr>
          <w:rFonts w:ascii="Arial" w:hAnsi="Arial" w:cs="Times New Roman"/>
        </w:rPr>
        <w:t xml:space="preserve">Shovel, Plastic cups, dish soap, </w:t>
      </w:r>
      <w:r w:rsidRPr="009628DE">
        <w:rPr>
          <w:rFonts w:ascii="Arial" w:hAnsi="Arial" w:cs="Times New Roman"/>
        </w:rPr>
        <w:t>plastic bags (1 per student)</w:t>
      </w:r>
      <w:r w:rsidR="00581CB7" w:rsidRPr="009628DE">
        <w:rPr>
          <w:rFonts w:ascii="Arial" w:hAnsi="Arial" w:cs="Times New Roman"/>
        </w:rPr>
        <w:t xml:space="preserve">, </w:t>
      </w:r>
      <w:r w:rsidRPr="009628DE">
        <w:rPr>
          <w:rFonts w:ascii="Arial" w:hAnsi="Arial" w:cs="Times New Roman"/>
        </w:rPr>
        <w:t>magnifying glasses</w:t>
      </w:r>
    </w:p>
    <w:p w14:paraId="04DB1CEF" w14:textId="42C5A2D4" w:rsidR="00581CB7" w:rsidRPr="009628DE" w:rsidRDefault="009628DE" w:rsidP="009628DE">
      <w:pPr>
        <w:pStyle w:val="ListParagraph"/>
        <w:numPr>
          <w:ilvl w:val="2"/>
          <w:numId w:val="1"/>
        </w:numPr>
        <w:rPr>
          <w:rFonts w:ascii="Arial" w:hAnsi="Arial" w:cs="Times New Roman"/>
        </w:rPr>
      </w:pPr>
      <w:r w:rsidRPr="009628DE">
        <w:rPr>
          <w:rFonts w:ascii="Arial" w:hAnsi="Arial" w:cs="Times New Roman"/>
        </w:rPr>
        <w:t>For optional activities: plain paper</w:t>
      </w:r>
      <w:r w:rsidR="00B5005B" w:rsidRPr="009628DE">
        <w:rPr>
          <w:rFonts w:ascii="Arial" w:hAnsi="Arial" w:cs="Times New Roman"/>
        </w:rPr>
        <w:t xml:space="preserve">, writing/coloring tools, </w:t>
      </w:r>
      <w:proofErr w:type="gramStart"/>
      <w:r w:rsidR="00EA2106" w:rsidRPr="009628DE">
        <w:rPr>
          <w:rFonts w:ascii="Arial" w:hAnsi="Arial" w:cs="Times New Roman"/>
        </w:rPr>
        <w:t>bar</w:t>
      </w:r>
      <w:proofErr w:type="gramEnd"/>
      <w:r w:rsidR="00EA2106" w:rsidRPr="009628DE">
        <w:rPr>
          <w:rFonts w:ascii="Arial" w:hAnsi="Arial" w:cs="Times New Roman"/>
        </w:rPr>
        <w:t xml:space="preserve"> chart templates. </w:t>
      </w:r>
    </w:p>
    <w:p w14:paraId="7449BD45" w14:textId="1B6F0309" w:rsidR="00840B89" w:rsidRPr="006745A2" w:rsidRDefault="00840B89" w:rsidP="009628DE">
      <w:pPr>
        <w:pStyle w:val="ListParagraph"/>
        <w:numPr>
          <w:ilvl w:val="0"/>
          <w:numId w:val="1"/>
        </w:numPr>
        <w:rPr>
          <w:rFonts w:ascii="Arial" w:hAnsi="Arial" w:cs="Times New Roman"/>
        </w:rPr>
      </w:pPr>
      <w:r w:rsidRPr="006745A2">
        <w:rPr>
          <w:rFonts w:ascii="Arial" w:hAnsi="Arial" w:cs="Times New Roman"/>
          <w:color w:val="000000"/>
        </w:rPr>
        <w:t>Procedure</w:t>
      </w:r>
      <w:r w:rsidR="006745A2" w:rsidRPr="006745A2">
        <w:rPr>
          <w:rFonts w:ascii="Arial" w:hAnsi="Arial" w:cs="Times New Roman"/>
          <w:color w:val="000000"/>
        </w:rPr>
        <w:t xml:space="preserve"> (note if any items are optional)</w:t>
      </w:r>
    </w:p>
    <w:p w14:paraId="4BEEED63" w14:textId="77777777" w:rsidR="00840B89" w:rsidRPr="006745A2" w:rsidRDefault="00840B89" w:rsidP="009628DE">
      <w:pPr>
        <w:pStyle w:val="ListParagraph"/>
        <w:numPr>
          <w:ilvl w:val="1"/>
          <w:numId w:val="1"/>
        </w:numPr>
        <w:rPr>
          <w:rFonts w:ascii="Arial" w:hAnsi="Arial" w:cs="Times New Roman"/>
        </w:rPr>
      </w:pPr>
      <w:r w:rsidRPr="006745A2">
        <w:rPr>
          <w:rFonts w:ascii="Arial" w:hAnsi="Arial" w:cs="Times New Roman"/>
          <w:b/>
          <w:bCs/>
          <w:color w:val="000000"/>
        </w:rPr>
        <w:t>Pre-Assessment</w:t>
      </w:r>
    </w:p>
    <w:p w14:paraId="2815C968" w14:textId="5CAA7927" w:rsidR="00840B89" w:rsidRPr="009628DE" w:rsidRDefault="009628DE" w:rsidP="009628DE">
      <w:pPr>
        <w:pStyle w:val="ListParagraph"/>
        <w:numPr>
          <w:ilvl w:val="2"/>
          <w:numId w:val="1"/>
        </w:numPr>
        <w:rPr>
          <w:rFonts w:ascii="Arial" w:hAnsi="Arial" w:cs="Times New Roman"/>
        </w:rPr>
      </w:pPr>
      <w:r>
        <w:rPr>
          <w:rFonts w:ascii="Arial" w:hAnsi="Arial" w:cs="Times New Roman"/>
          <w:color w:val="000000"/>
        </w:rPr>
        <w:t xml:space="preserve">If time is limited, simply ask students what they have seen in the forest. Other questions could center </w:t>
      </w:r>
      <w:proofErr w:type="gramStart"/>
      <w:r>
        <w:rPr>
          <w:rFonts w:ascii="Arial" w:hAnsi="Arial" w:cs="Times New Roman"/>
          <w:color w:val="000000"/>
        </w:rPr>
        <w:t>around</w:t>
      </w:r>
      <w:proofErr w:type="gramEnd"/>
      <w:r>
        <w:rPr>
          <w:rFonts w:ascii="Arial" w:hAnsi="Arial" w:cs="Times New Roman"/>
          <w:color w:val="000000"/>
        </w:rPr>
        <w:t xml:space="preserve"> asking them </w:t>
      </w:r>
      <w:r>
        <w:rPr>
          <w:rFonts w:ascii="Arial" w:hAnsi="Arial" w:cs="Times New Roman"/>
          <w:color w:val="000000"/>
        </w:rPr>
        <w:lastRenderedPageBreak/>
        <w:t xml:space="preserve">to </w:t>
      </w:r>
      <w:r w:rsidRPr="009628DE">
        <w:rPr>
          <w:rFonts w:ascii="Arial" w:hAnsi="Arial" w:cs="Times New Roman"/>
        </w:rPr>
        <w:t xml:space="preserve">identifying common “bugs” (beetle, spider, </w:t>
      </w:r>
      <w:r w:rsidR="0054288D" w:rsidRPr="009628DE">
        <w:rPr>
          <w:rFonts w:ascii="Arial" w:hAnsi="Arial" w:cs="Times New Roman"/>
        </w:rPr>
        <w:t>centipede</w:t>
      </w:r>
      <w:r w:rsidRPr="009628DE">
        <w:rPr>
          <w:rFonts w:ascii="Arial" w:hAnsi="Arial" w:cs="Times New Roman"/>
        </w:rPr>
        <w:t>, millipede, worm etc.)</w:t>
      </w:r>
    </w:p>
    <w:p w14:paraId="180C4344" w14:textId="189A9666" w:rsidR="00B5005B" w:rsidRPr="009628DE" w:rsidRDefault="009628DE" w:rsidP="009628DE">
      <w:pPr>
        <w:pStyle w:val="ListParagraph"/>
        <w:numPr>
          <w:ilvl w:val="2"/>
          <w:numId w:val="1"/>
        </w:numPr>
        <w:rPr>
          <w:rFonts w:ascii="Arial" w:hAnsi="Arial" w:cs="Times New Roman"/>
        </w:rPr>
      </w:pPr>
      <w:r w:rsidRPr="009628DE">
        <w:rPr>
          <w:rFonts w:ascii="Arial" w:hAnsi="Arial" w:cs="Times New Roman"/>
        </w:rPr>
        <w:t xml:space="preserve">If more time is available: </w:t>
      </w:r>
      <w:r w:rsidR="00B5005B" w:rsidRPr="009628DE">
        <w:rPr>
          <w:rFonts w:ascii="Arial" w:hAnsi="Arial" w:cs="Times New Roman"/>
        </w:rPr>
        <w:t>Draw hypothes</w:t>
      </w:r>
      <w:r>
        <w:rPr>
          <w:rFonts w:ascii="Arial" w:hAnsi="Arial" w:cs="Times New Roman"/>
        </w:rPr>
        <w:t xml:space="preserve">es of what lives in the forest (plants, animals, insects etc.). Students can also focus on colors and shapes of the living things. </w:t>
      </w:r>
    </w:p>
    <w:p w14:paraId="66DC5779" w14:textId="77777777" w:rsidR="00840B89" w:rsidRPr="006745A2" w:rsidRDefault="00840B89" w:rsidP="009628DE">
      <w:pPr>
        <w:pStyle w:val="ListParagraph"/>
        <w:numPr>
          <w:ilvl w:val="1"/>
          <w:numId w:val="1"/>
        </w:numPr>
        <w:rPr>
          <w:rFonts w:ascii="Arial" w:hAnsi="Arial" w:cs="Times New Roman"/>
        </w:rPr>
      </w:pPr>
      <w:r w:rsidRPr="006745A2">
        <w:rPr>
          <w:rFonts w:ascii="Arial" w:hAnsi="Arial" w:cs="Times New Roman"/>
          <w:b/>
          <w:bCs/>
          <w:color w:val="000000"/>
        </w:rPr>
        <w:t>Participatory Learning</w:t>
      </w:r>
    </w:p>
    <w:p w14:paraId="0516443E" w14:textId="5F878B01" w:rsidR="009628DE" w:rsidRDefault="00B5005B" w:rsidP="009628DE">
      <w:pPr>
        <w:pStyle w:val="ListParagraph"/>
        <w:numPr>
          <w:ilvl w:val="2"/>
          <w:numId w:val="1"/>
        </w:numPr>
        <w:rPr>
          <w:rFonts w:ascii="Arial" w:hAnsi="Arial" w:cs="Times New Roman"/>
        </w:rPr>
      </w:pPr>
      <w:r w:rsidRPr="0054288D">
        <w:rPr>
          <w:rFonts w:ascii="Arial" w:hAnsi="Arial" w:cs="Times New Roman"/>
        </w:rPr>
        <w:t>Pit fall traps will be set out a few days prior to collection. Leader will need to set these up. On day of activity, students will take a walk throug</w:t>
      </w:r>
      <w:r w:rsidR="0054288D">
        <w:rPr>
          <w:rFonts w:ascii="Arial" w:hAnsi="Arial" w:cs="Times New Roman"/>
        </w:rPr>
        <w:t>h the woods and observe animals. G</w:t>
      </w:r>
      <w:r w:rsidRPr="0054288D">
        <w:rPr>
          <w:rFonts w:ascii="Arial" w:hAnsi="Arial" w:cs="Times New Roman"/>
        </w:rPr>
        <w:t>roups of students can collect insects from each pitfall trap.</w:t>
      </w:r>
      <w:r w:rsidR="009628DE" w:rsidRPr="0054288D">
        <w:rPr>
          <w:rFonts w:ascii="Arial" w:hAnsi="Arial" w:cs="Times New Roman"/>
        </w:rPr>
        <w:t xml:space="preserve"> It may be best to keep all insects in one bag since the number collected will vary based on weather. Students can pick up other items from the forest and place them in their personal </w:t>
      </w:r>
      <w:proofErr w:type="gramStart"/>
      <w:r w:rsidR="009628DE" w:rsidRPr="0054288D">
        <w:rPr>
          <w:rFonts w:ascii="Arial" w:hAnsi="Arial" w:cs="Times New Roman"/>
        </w:rPr>
        <w:t>baggies</w:t>
      </w:r>
      <w:proofErr w:type="gramEnd"/>
      <w:r w:rsidR="009628DE" w:rsidRPr="0054288D">
        <w:rPr>
          <w:rFonts w:ascii="Arial" w:hAnsi="Arial" w:cs="Times New Roman"/>
        </w:rPr>
        <w:t xml:space="preserve"> to observe closer in the classroom. </w:t>
      </w:r>
    </w:p>
    <w:p w14:paraId="2723252F" w14:textId="27DE00B9" w:rsidR="0054288D" w:rsidRDefault="0054288D" w:rsidP="009628DE">
      <w:pPr>
        <w:pStyle w:val="ListParagraph"/>
        <w:numPr>
          <w:ilvl w:val="2"/>
          <w:numId w:val="1"/>
        </w:numPr>
        <w:rPr>
          <w:rFonts w:ascii="Arial" w:hAnsi="Arial" w:cs="Times New Roman"/>
        </w:rPr>
      </w:pPr>
      <w:r>
        <w:rPr>
          <w:rFonts w:ascii="Arial" w:hAnsi="Arial" w:cs="Times New Roman"/>
        </w:rPr>
        <w:t>Observation methods:</w:t>
      </w:r>
    </w:p>
    <w:p w14:paraId="0A56328D" w14:textId="005F4333" w:rsidR="0054288D" w:rsidRDefault="0054288D" w:rsidP="0054288D">
      <w:pPr>
        <w:pStyle w:val="ListParagraph"/>
        <w:numPr>
          <w:ilvl w:val="3"/>
          <w:numId w:val="1"/>
        </w:numPr>
        <w:rPr>
          <w:rFonts w:ascii="Arial" w:hAnsi="Arial" w:cs="Times New Roman"/>
        </w:rPr>
      </w:pPr>
      <w:r>
        <w:rPr>
          <w:rFonts w:ascii="Arial" w:hAnsi="Arial" w:cs="Times New Roman"/>
        </w:rPr>
        <w:t>Listen for 10 seconds to bird calls and count the number of different calls.</w:t>
      </w:r>
    </w:p>
    <w:p w14:paraId="28E1FACD" w14:textId="0FE68C05" w:rsidR="0054288D" w:rsidRDefault="0054288D" w:rsidP="0054288D">
      <w:pPr>
        <w:pStyle w:val="ListParagraph"/>
        <w:numPr>
          <w:ilvl w:val="3"/>
          <w:numId w:val="1"/>
        </w:numPr>
        <w:rPr>
          <w:rFonts w:ascii="Arial" w:hAnsi="Arial" w:cs="Times New Roman"/>
        </w:rPr>
      </w:pPr>
      <w:r>
        <w:rPr>
          <w:rFonts w:ascii="Arial" w:hAnsi="Arial" w:cs="Times New Roman"/>
        </w:rPr>
        <w:t>Feel soil, moss, and bark. Determine if it is wet or dry and why.</w:t>
      </w:r>
    </w:p>
    <w:p w14:paraId="61A19BE5" w14:textId="29490EE1" w:rsidR="0054288D" w:rsidRPr="0054288D" w:rsidRDefault="0054288D" w:rsidP="0054288D">
      <w:pPr>
        <w:pStyle w:val="ListParagraph"/>
        <w:numPr>
          <w:ilvl w:val="3"/>
          <w:numId w:val="1"/>
        </w:numPr>
        <w:rPr>
          <w:rFonts w:ascii="Arial" w:hAnsi="Arial" w:cs="Times New Roman"/>
        </w:rPr>
      </w:pPr>
      <w:r>
        <w:rPr>
          <w:rFonts w:ascii="Arial" w:hAnsi="Arial" w:cs="Times New Roman"/>
        </w:rPr>
        <w:t xml:space="preserve">Depending on the season, ask children to make observations about what changes have occurred (flowers in bloom </w:t>
      </w:r>
      <w:proofErr w:type="spellStart"/>
      <w:r>
        <w:rPr>
          <w:rFonts w:ascii="Arial" w:hAnsi="Arial" w:cs="Times New Roman"/>
        </w:rPr>
        <w:t>etc</w:t>
      </w:r>
      <w:proofErr w:type="spellEnd"/>
      <w:r>
        <w:rPr>
          <w:rFonts w:ascii="Arial" w:hAnsi="Arial" w:cs="Times New Roman"/>
        </w:rPr>
        <w:t xml:space="preserve">) and what may occur soon (leaves dropping). </w:t>
      </w:r>
    </w:p>
    <w:p w14:paraId="709E77DF" w14:textId="06825DFD" w:rsidR="00B5005B" w:rsidRPr="0054288D" w:rsidRDefault="00B5005B" w:rsidP="009628DE">
      <w:pPr>
        <w:pStyle w:val="ListParagraph"/>
        <w:numPr>
          <w:ilvl w:val="2"/>
          <w:numId w:val="1"/>
        </w:numPr>
        <w:rPr>
          <w:rFonts w:ascii="Arial" w:hAnsi="Arial" w:cs="Times New Roman"/>
        </w:rPr>
      </w:pPr>
      <w:r w:rsidRPr="0054288D">
        <w:rPr>
          <w:rFonts w:ascii="Arial" w:hAnsi="Arial" w:cs="Times New Roman"/>
        </w:rPr>
        <w:t xml:space="preserve">Back in the classroom students can sort out the insects into what they look like. Introduce the idea that scientists sort living things based on their appearance. </w:t>
      </w:r>
    </w:p>
    <w:p w14:paraId="6DEC8E7C" w14:textId="36EC26F9" w:rsidR="0054288D" w:rsidRPr="00086FE0" w:rsidRDefault="009628DE" w:rsidP="00086FE0">
      <w:pPr>
        <w:pStyle w:val="ListParagraph"/>
        <w:numPr>
          <w:ilvl w:val="2"/>
          <w:numId w:val="1"/>
        </w:numPr>
        <w:rPr>
          <w:rFonts w:ascii="Arial" w:hAnsi="Arial" w:cs="Times New Roman"/>
          <w:u w:val="single"/>
        </w:rPr>
      </w:pPr>
      <w:r>
        <w:rPr>
          <w:rFonts w:ascii="Arial" w:hAnsi="Arial" w:cs="Times New Roman"/>
        </w:rPr>
        <w:t xml:space="preserve">Students can also look at their other forest items up close using the magnifying glasses. </w:t>
      </w:r>
    </w:p>
    <w:p w14:paraId="23AEDBD5" w14:textId="77777777" w:rsidR="00840B89" w:rsidRPr="006745A2" w:rsidRDefault="00840B89" w:rsidP="009628DE">
      <w:pPr>
        <w:pStyle w:val="ListParagraph"/>
        <w:numPr>
          <w:ilvl w:val="1"/>
          <w:numId w:val="1"/>
        </w:numPr>
        <w:rPr>
          <w:rFonts w:ascii="Arial" w:hAnsi="Arial" w:cs="Times New Roman"/>
        </w:rPr>
      </w:pPr>
      <w:r w:rsidRPr="006745A2">
        <w:rPr>
          <w:rFonts w:ascii="Arial" w:hAnsi="Arial" w:cs="Times New Roman"/>
          <w:b/>
          <w:bCs/>
          <w:color w:val="000000"/>
        </w:rPr>
        <w:t>Post-Test</w:t>
      </w:r>
    </w:p>
    <w:p w14:paraId="06343AF9" w14:textId="79700F4E" w:rsidR="00840B89" w:rsidRPr="00B5005B" w:rsidRDefault="00D63943" w:rsidP="00D63943">
      <w:pPr>
        <w:pStyle w:val="ListParagraph"/>
        <w:numPr>
          <w:ilvl w:val="2"/>
          <w:numId w:val="1"/>
        </w:numPr>
        <w:rPr>
          <w:rFonts w:ascii="Arial" w:hAnsi="Arial" w:cs="Times New Roman"/>
        </w:rPr>
      </w:pPr>
      <w:r>
        <w:rPr>
          <w:rFonts w:ascii="Arial" w:hAnsi="Arial" w:cs="Times New Roman"/>
          <w:color w:val="000000"/>
        </w:rPr>
        <w:t>There are multiple options here depending on time and interest of the teacher</w:t>
      </w:r>
      <w:r w:rsidR="0054288D">
        <w:rPr>
          <w:rFonts w:ascii="Arial" w:hAnsi="Arial" w:cs="Times New Roman"/>
          <w:color w:val="000000"/>
        </w:rPr>
        <w:t xml:space="preserve">/classroom. </w:t>
      </w:r>
    </w:p>
    <w:p w14:paraId="2702DD02" w14:textId="617B8644" w:rsidR="00B5005B" w:rsidRDefault="00D63943" w:rsidP="00D63943">
      <w:pPr>
        <w:pStyle w:val="ListParagraph"/>
        <w:numPr>
          <w:ilvl w:val="2"/>
          <w:numId w:val="1"/>
        </w:numPr>
        <w:rPr>
          <w:rFonts w:ascii="Arial" w:hAnsi="Arial" w:cs="Times New Roman"/>
        </w:rPr>
      </w:pPr>
      <w:r w:rsidRPr="0054288D">
        <w:rPr>
          <w:rFonts w:ascii="Arial" w:hAnsi="Arial" w:cs="Times New Roman"/>
        </w:rPr>
        <w:t xml:space="preserve">Students can thoroughly sort insects based on what they look like. </w:t>
      </w:r>
      <w:r w:rsidR="00B5005B" w:rsidRPr="0054288D">
        <w:rPr>
          <w:rFonts w:ascii="Arial" w:hAnsi="Arial" w:cs="Times New Roman"/>
        </w:rPr>
        <w:t xml:space="preserve">Once students have sorted their insects, they </w:t>
      </w:r>
      <w:r w:rsidRPr="0054288D">
        <w:rPr>
          <w:rFonts w:ascii="Arial" w:hAnsi="Arial" w:cs="Times New Roman"/>
        </w:rPr>
        <w:t>can graph</w:t>
      </w:r>
      <w:r w:rsidR="00B5005B" w:rsidRPr="0054288D">
        <w:rPr>
          <w:rFonts w:ascii="Arial" w:hAnsi="Arial" w:cs="Times New Roman"/>
        </w:rPr>
        <w:t xml:space="preserve"> their results with simple bar charts and stickers. </w:t>
      </w:r>
      <w:r w:rsidR="00086FE0">
        <w:rPr>
          <w:rFonts w:ascii="Arial" w:hAnsi="Arial" w:cs="Times New Roman"/>
        </w:rPr>
        <w:t xml:space="preserve">Ex. One sticker= 5 bugs </w:t>
      </w:r>
    </w:p>
    <w:p w14:paraId="5B081F1E" w14:textId="79414154" w:rsidR="0054288D" w:rsidRDefault="0054288D" w:rsidP="00D63943">
      <w:pPr>
        <w:pStyle w:val="ListParagraph"/>
        <w:numPr>
          <w:ilvl w:val="2"/>
          <w:numId w:val="1"/>
        </w:numPr>
        <w:rPr>
          <w:rFonts w:ascii="Arial" w:hAnsi="Arial" w:cs="Times New Roman"/>
        </w:rPr>
      </w:pPr>
      <w:r>
        <w:rPr>
          <w:rFonts w:ascii="Arial" w:hAnsi="Arial" w:cs="Times New Roman"/>
        </w:rPr>
        <w:t xml:space="preserve">Students can draw their forest objects with and without magnification. This can lead into further discussions about plant or insect structures. </w:t>
      </w:r>
    </w:p>
    <w:p w14:paraId="1D30EEAE" w14:textId="66F5D343" w:rsidR="0054288D" w:rsidRPr="0054288D" w:rsidRDefault="0054288D" w:rsidP="00D63943">
      <w:pPr>
        <w:pStyle w:val="ListParagraph"/>
        <w:numPr>
          <w:ilvl w:val="2"/>
          <w:numId w:val="1"/>
        </w:numPr>
        <w:rPr>
          <w:rFonts w:ascii="Arial" w:hAnsi="Arial" w:cs="Times New Roman"/>
        </w:rPr>
      </w:pPr>
      <w:r>
        <w:rPr>
          <w:rFonts w:ascii="Arial" w:hAnsi="Arial" w:cs="Times New Roman"/>
        </w:rPr>
        <w:t xml:space="preserve">Students can compare their observations from the forest walk with what the expected to be in the forest. This is probably the most straightforward and quick method. </w:t>
      </w:r>
    </w:p>
    <w:p w14:paraId="1CC7059A" w14:textId="77777777" w:rsidR="00840B89" w:rsidRPr="006745A2" w:rsidRDefault="00840B89" w:rsidP="00D63943">
      <w:pPr>
        <w:pStyle w:val="ListParagraph"/>
        <w:numPr>
          <w:ilvl w:val="1"/>
          <w:numId w:val="1"/>
        </w:numPr>
        <w:rPr>
          <w:rFonts w:ascii="Arial" w:hAnsi="Arial" w:cs="Times New Roman"/>
        </w:rPr>
      </w:pPr>
      <w:r w:rsidRPr="006745A2">
        <w:rPr>
          <w:rFonts w:ascii="Arial" w:hAnsi="Arial" w:cs="Times New Roman"/>
          <w:b/>
          <w:bCs/>
          <w:color w:val="000000"/>
        </w:rPr>
        <w:t>Summary</w:t>
      </w:r>
    </w:p>
    <w:p w14:paraId="1A2E9FB1" w14:textId="5135E160" w:rsidR="00840B89" w:rsidRPr="00086FE0" w:rsidRDefault="0054288D" w:rsidP="0054288D">
      <w:pPr>
        <w:pStyle w:val="ListParagraph"/>
        <w:numPr>
          <w:ilvl w:val="2"/>
          <w:numId w:val="1"/>
        </w:numPr>
        <w:rPr>
          <w:rFonts w:ascii="Arial" w:hAnsi="Arial" w:cs="Times New Roman"/>
        </w:rPr>
      </w:pPr>
      <w:r>
        <w:rPr>
          <w:rFonts w:ascii="Arial" w:hAnsi="Arial" w:cs="Times New Roman"/>
          <w:color w:val="000000"/>
        </w:rPr>
        <w:t>A classroom discussion about the forest, its living and non-living components, and their importance</w:t>
      </w:r>
      <w:r w:rsidR="00086FE0">
        <w:rPr>
          <w:rFonts w:ascii="Arial" w:hAnsi="Arial" w:cs="Times New Roman"/>
          <w:color w:val="000000"/>
        </w:rPr>
        <w:t xml:space="preserve">. </w:t>
      </w:r>
    </w:p>
    <w:p w14:paraId="0A5DF2BD" w14:textId="16F58C57" w:rsidR="00086FE0" w:rsidRPr="00EA2106" w:rsidRDefault="00086FE0" w:rsidP="0054288D">
      <w:pPr>
        <w:pStyle w:val="ListParagraph"/>
        <w:numPr>
          <w:ilvl w:val="2"/>
          <w:numId w:val="1"/>
        </w:numPr>
        <w:rPr>
          <w:rFonts w:ascii="Arial" w:hAnsi="Arial" w:cs="Times New Roman"/>
        </w:rPr>
      </w:pPr>
      <w:r>
        <w:rPr>
          <w:rFonts w:ascii="Arial" w:hAnsi="Arial" w:cs="Times New Roman"/>
          <w:color w:val="000000"/>
        </w:rPr>
        <w:t>Discuss why insects are important to forests in BC (pollination, crop production etc.)</w:t>
      </w:r>
    </w:p>
    <w:p w14:paraId="09B10C5E" w14:textId="77777777"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Make it your own</w:t>
      </w:r>
    </w:p>
    <w:p w14:paraId="68341510" w14:textId="0CBD7CD7" w:rsidR="00840B89" w:rsidRPr="0054288D" w:rsidRDefault="00086FE0" w:rsidP="00840B89">
      <w:pPr>
        <w:pStyle w:val="ListParagraph"/>
        <w:numPr>
          <w:ilvl w:val="2"/>
          <w:numId w:val="1"/>
        </w:numPr>
        <w:rPr>
          <w:rFonts w:ascii="Arial" w:hAnsi="Arial" w:cs="Times New Roman"/>
        </w:rPr>
      </w:pPr>
      <w:r>
        <w:rPr>
          <w:rFonts w:ascii="Arial" w:hAnsi="Arial" w:cs="Times New Roman"/>
        </w:rPr>
        <w:t>Advancements</w:t>
      </w:r>
    </w:p>
    <w:p w14:paraId="0EF6754F" w14:textId="77777777" w:rsidR="0054288D" w:rsidRPr="0054288D" w:rsidRDefault="0054288D" w:rsidP="00840B89">
      <w:pPr>
        <w:pStyle w:val="ListParagraph"/>
        <w:numPr>
          <w:ilvl w:val="3"/>
          <w:numId w:val="1"/>
        </w:numPr>
        <w:rPr>
          <w:rFonts w:ascii="Arial" w:hAnsi="Arial" w:cs="Times New Roman"/>
        </w:rPr>
      </w:pPr>
      <w:r w:rsidRPr="0054288D">
        <w:rPr>
          <w:rFonts w:ascii="Arial" w:hAnsi="Arial" w:cs="Times New Roman"/>
        </w:rPr>
        <w:t>Use a dichotomous key for identification</w:t>
      </w:r>
    </w:p>
    <w:p w14:paraId="02B2D2D1" w14:textId="46E26880" w:rsidR="00840B89" w:rsidRPr="00086FE0" w:rsidRDefault="0054288D" w:rsidP="00840B89">
      <w:pPr>
        <w:pStyle w:val="ListParagraph"/>
        <w:numPr>
          <w:ilvl w:val="3"/>
          <w:numId w:val="1"/>
        </w:numPr>
        <w:rPr>
          <w:rFonts w:ascii="Arial" w:hAnsi="Arial" w:cs="Times New Roman"/>
        </w:rPr>
      </w:pPr>
      <w:r w:rsidRPr="0054288D">
        <w:rPr>
          <w:rFonts w:ascii="Arial" w:hAnsi="Arial" w:cs="Times New Roman"/>
        </w:rPr>
        <w:t>Place pitfall traps in different habitats and compare compositions. Measure eve</w:t>
      </w:r>
      <w:r w:rsidR="00086FE0">
        <w:rPr>
          <w:rFonts w:ascii="Arial" w:hAnsi="Arial" w:cs="Times New Roman"/>
        </w:rPr>
        <w:t>n</w:t>
      </w:r>
      <w:r w:rsidRPr="0054288D">
        <w:rPr>
          <w:rFonts w:ascii="Arial" w:hAnsi="Arial" w:cs="Times New Roman"/>
        </w:rPr>
        <w:t>n</w:t>
      </w:r>
      <w:bookmarkStart w:id="0" w:name="_GoBack"/>
      <w:bookmarkEnd w:id="0"/>
      <w:r w:rsidRPr="0054288D">
        <w:rPr>
          <w:rFonts w:ascii="Arial" w:hAnsi="Arial" w:cs="Times New Roman"/>
        </w:rPr>
        <w:t xml:space="preserve">ess and richness. </w:t>
      </w:r>
      <w:r w:rsidR="00EA2106" w:rsidRPr="0054288D">
        <w:rPr>
          <w:rFonts w:ascii="Arial" w:hAnsi="Arial" w:cs="Times New Roman"/>
        </w:rPr>
        <w:t xml:space="preserve"> </w:t>
      </w:r>
    </w:p>
    <w:p w14:paraId="214E3B66" w14:textId="77777777" w:rsidR="0033183F" w:rsidRPr="006745A2" w:rsidRDefault="0033183F">
      <w:pPr>
        <w:rPr>
          <w:rFonts w:ascii="Arial" w:hAnsi="Arial"/>
        </w:rPr>
      </w:pPr>
    </w:p>
    <w:sectPr w:rsidR="0033183F" w:rsidRPr="006745A2" w:rsidSect="003318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89C"/>
    <w:multiLevelType w:val="hybridMultilevel"/>
    <w:tmpl w:val="56740CC8"/>
    <w:lvl w:ilvl="0" w:tplc="D9E274F4">
      <w:start w:val="1"/>
      <w:numFmt w:val="decimal"/>
      <w:lvlText w:val="%1."/>
      <w:lvlJc w:val="left"/>
      <w:pPr>
        <w:ind w:left="0" w:hanging="360"/>
      </w:pPr>
      <w:rPr>
        <w:rFonts w:ascii="Arial" w:hAnsi="Arial" w:hint="default"/>
        <w:color w:val="000000"/>
        <w:sz w:val="23"/>
      </w:rPr>
    </w:lvl>
    <w:lvl w:ilvl="1" w:tplc="7898EBC0">
      <w:start w:val="1"/>
      <w:numFmt w:val="lowerLetter"/>
      <w:lvlText w:val="%2."/>
      <w:lvlJc w:val="left"/>
      <w:pPr>
        <w:ind w:left="720" w:hanging="360"/>
      </w:pPr>
      <w:rPr>
        <w:rFonts w:ascii="Arial" w:hAnsi="Arial" w:hint="default"/>
        <w:color w:val="000000"/>
        <w:sz w:val="23"/>
      </w:rPr>
    </w:lvl>
    <w:lvl w:ilvl="2" w:tplc="046CEC08">
      <w:start w:val="1"/>
      <w:numFmt w:val="lowerRoman"/>
      <w:lvlText w:val="%3."/>
      <w:lvlJc w:val="left"/>
      <w:pPr>
        <w:ind w:left="1980" w:hanging="720"/>
      </w:pPr>
      <w:rPr>
        <w:rFonts w:ascii="Arial" w:hAnsi="Arial" w:hint="default"/>
        <w:color w:val="000000"/>
        <w:sz w:val="23"/>
      </w:rPr>
    </w:lvl>
    <w:lvl w:ilvl="3" w:tplc="CD92FE56">
      <w:start w:val="1"/>
      <w:numFmt w:val="decimal"/>
      <w:lvlText w:val="%4."/>
      <w:lvlJc w:val="left"/>
      <w:pPr>
        <w:ind w:left="2160" w:hanging="360"/>
      </w:pPr>
      <w:rPr>
        <w:rFonts w:ascii="Arial" w:hAnsi="Arial" w:hint="default"/>
        <w:color w:val="000000"/>
        <w:sz w:val="23"/>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749C66DB"/>
    <w:multiLevelType w:val="hybridMultilevel"/>
    <w:tmpl w:val="FF3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1AD752">
      <w:start w:val="1"/>
      <w:numFmt w:val="decimal"/>
      <w:lvlText w:val="%4."/>
      <w:lvlJc w:val="left"/>
      <w:pPr>
        <w:ind w:left="2880" w:hanging="360"/>
      </w:pPr>
      <w:rPr>
        <w:rFonts w:ascii="Arial" w:hAnsi="Arial"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F143C"/>
    <w:multiLevelType w:val="hybridMultilevel"/>
    <w:tmpl w:val="F610733E"/>
    <w:lvl w:ilvl="0" w:tplc="FE8A869E">
      <w:start w:val="1"/>
      <w:numFmt w:val="decimal"/>
      <w:lvlText w:val="%1."/>
      <w:lvlJc w:val="left"/>
      <w:pPr>
        <w:ind w:left="2880" w:hanging="360"/>
      </w:pPr>
      <w:rPr>
        <w:rFonts w:ascii="Arial" w:hAnsi="Arial" w:hint="default"/>
        <w:color w:val="00000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89"/>
    <w:rsid w:val="00086FE0"/>
    <w:rsid w:val="001D6074"/>
    <w:rsid w:val="0033183F"/>
    <w:rsid w:val="0054288D"/>
    <w:rsid w:val="00581CB7"/>
    <w:rsid w:val="006745A2"/>
    <w:rsid w:val="007D217D"/>
    <w:rsid w:val="00840B89"/>
    <w:rsid w:val="009628DE"/>
    <w:rsid w:val="00962A1E"/>
    <w:rsid w:val="0098296A"/>
    <w:rsid w:val="00B5005B"/>
    <w:rsid w:val="00D63943"/>
    <w:rsid w:val="00EA2106"/>
    <w:rsid w:val="00EC2026"/>
    <w:rsid w:val="00F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89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Hyperlink">
    <w:name w:val="Hyperlink"/>
    <w:basedOn w:val="DefaultParagraphFont"/>
    <w:uiPriority w:val="99"/>
    <w:unhideWhenUsed/>
    <w:rsid w:val="00581CB7"/>
    <w:rPr>
      <w:color w:val="0000FF" w:themeColor="hyperlink"/>
      <w:u w:val="single"/>
    </w:rPr>
  </w:style>
  <w:style w:type="character" w:styleId="FollowedHyperlink">
    <w:name w:val="FollowedHyperlink"/>
    <w:basedOn w:val="DefaultParagraphFont"/>
    <w:uiPriority w:val="99"/>
    <w:semiHidden/>
    <w:unhideWhenUsed/>
    <w:rsid w:val="009628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Hyperlink">
    <w:name w:val="Hyperlink"/>
    <w:basedOn w:val="DefaultParagraphFont"/>
    <w:uiPriority w:val="99"/>
    <w:unhideWhenUsed/>
    <w:rsid w:val="00581CB7"/>
    <w:rPr>
      <w:color w:val="0000FF" w:themeColor="hyperlink"/>
      <w:u w:val="single"/>
    </w:rPr>
  </w:style>
  <w:style w:type="character" w:styleId="FollowedHyperlink">
    <w:name w:val="FollowedHyperlink"/>
    <w:basedOn w:val="DefaultParagraphFont"/>
    <w:uiPriority w:val="99"/>
    <w:semiHidden/>
    <w:unhideWhenUsed/>
    <w:rsid w:val="00962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rcan.gc.ca/forests/insects-diseases/13361" TargetMode="External"/><Relationship Id="rId7" Type="http://schemas.openxmlformats.org/officeDocument/2006/relationships/hyperlink" Target="http://www.naturallywood.com/sites/default/files/NW_fs_bcsforestdiversity_Mar%202011%20%28web%29.pdf" TargetMode="External"/><Relationship Id="rId8" Type="http://schemas.openxmlformats.org/officeDocument/2006/relationships/hyperlink" Target="http://www.metrovancouver.org/services/parks_lscr/regionalparks/Pages/PacificSpirit.aspx" TargetMode="External"/><Relationship Id="rId9" Type="http://schemas.openxmlformats.org/officeDocument/2006/relationships/hyperlink" Target="http://www.amnh.org/learn/biodiversity_counts/ident_help/Text_Keys/arthropod_keyA.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3903</Characters>
  <Application>Microsoft Macintosh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2014-04-22T18:24:00Z</dcterms:created>
  <dcterms:modified xsi:type="dcterms:W3CDTF">2014-04-22T18:24:00Z</dcterms:modified>
</cp:coreProperties>
</file>